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pt;height:113.05pt" o:ole="">
            <v:imagedata r:id="rId8" o:title=""/>
          </v:shape>
          <o:OLEObject Type="Embed" ProgID="CDraw4" ShapeID="_x0000_i1025" DrawAspect="Content" ObjectID="_1583844056"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3946F2" w:rsidRDefault="00B41ADD" w:rsidP="007E268C">
      <w:pPr>
        <w:spacing w:after="0" w:line="288" w:lineRule="auto"/>
        <w:jc w:val="right"/>
        <w:rPr>
          <w:rFonts w:ascii="Arial" w:hAnsi="Arial" w:cs="Arial"/>
        </w:rPr>
      </w:pPr>
      <w:r>
        <w:rPr>
          <w:rFonts w:ascii="Arial" w:hAnsi="Arial" w:cs="Arial"/>
        </w:rPr>
        <w:t>30</w:t>
      </w:r>
      <w:r w:rsidR="004160E1">
        <w:rPr>
          <w:rFonts w:ascii="Arial" w:hAnsi="Arial" w:cs="Arial"/>
        </w:rPr>
        <w:t>.</w:t>
      </w:r>
      <w:r>
        <w:rPr>
          <w:rFonts w:ascii="Arial" w:hAnsi="Arial" w:cs="Arial"/>
        </w:rPr>
        <w:t>03</w:t>
      </w:r>
      <w:r w:rsidR="005A18AC">
        <w:rPr>
          <w:rFonts w:ascii="Arial" w:hAnsi="Arial" w:cs="Arial"/>
        </w:rPr>
        <w:t>.2018</w:t>
      </w:r>
      <w:bookmarkStart w:id="0" w:name="_GoBack"/>
      <w:bookmarkEnd w:id="0"/>
    </w:p>
    <w:p w:rsidR="007E268C" w:rsidRDefault="007E268C" w:rsidP="007E268C">
      <w:pPr>
        <w:spacing w:after="0" w:line="288" w:lineRule="auto"/>
        <w:jc w:val="right"/>
        <w:rPr>
          <w:rFonts w:ascii="Arial" w:hAnsi="Arial" w:cs="Arial"/>
        </w:rPr>
      </w:pPr>
    </w:p>
    <w:p w:rsidR="007E268C" w:rsidRDefault="007E268C" w:rsidP="007E268C">
      <w:pPr>
        <w:spacing w:after="0" w:line="288" w:lineRule="auto"/>
        <w:jc w:val="right"/>
        <w:rPr>
          <w:rFonts w:ascii="Arial" w:hAnsi="Arial" w:cs="Arial"/>
        </w:rPr>
      </w:pPr>
    </w:p>
    <w:p w:rsidR="007E268C" w:rsidRPr="007E268C" w:rsidRDefault="007E268C" w:rsidP="007E268C">
      <w:pPr>
        <w:spacing w:after="0" w:line="288" w:lineRule="auto"/>
        <w:jc w:val="center"/>
        <w:rPr>
          <w:rFonts w:ascii="Arial" w:hAnsi="Arial" w:cs="Arial"/>
          <w:b/>
          <w:sz w:val="28"/>
          <w:szCs w:val="28"/>
        </w:rPr>
      </w:pPr>
      <w:r w:rsidRPr="007E268C">
        <w:rPr>
          <w:rFonts w:ascii="Arial" w:hAnsi="Arial" w:cs="Arial"/>
          <w:b/>
          <w:sz w:val="28"/>
          <w:szCs w:val="28"/>
        </w:rPr>
        <w:t>Antrag</w:t>
      </w:r>
    </w:p>
    <w:p w:rsidR="007E268C" w:rsidRPr="007E268C" w:rsidRDefault="007E268C" w:rsidP="007E268C">
      <w:pPr>
        <w:spacing w:after="0" w:line="288" w:lineRule="auto"/>
        <w:jc w:val="center"/>
        <w:rPr>
          <w:rFonts w:ascii="Arial" w:hAnsi="Arial" w:cs="Arial"/>
          <w:b/>
          <w:sz w:val="28"/>
          <w:szCs w:val="28"/>
        </w:rPr>
      </w:pPr>
    </w:p>
    <w:p w:rsidR="003946F2" w:rsidRPr="002A7F7C" w:rsidRDefault="00B41ADD" w:rsidP="003946F2">
      <w:pPr>
        <w:suppressAutoHyphens/>
        <w:spacing w:after="0" w:line="288" w:lineRule="auto"/>
        <w:jc w:val="center"/>
        <w:rPr>
          <w:rFonts w:ascii="Arial" w:hAnsi="Arial" w:cs="Arial"/>
          <w:b/>
          <w:sz w:val="28"/>
          <w:szCs w:val="28"/>
        </w:rPr>
      </w:pPr>
      <w:r>
        <w:rPr>
          <w:rFonts w:ascii="Arial" w:eastAsia="Times New Roman" w:hAnsi="Arial" w:cs="Times New Roman"/>
          <w:b/>
          <w:sz w:val="28"/>
          <w:szCs w:val="28"/>
        </w:rPr>
        <w:t xml:space="preserve">Optimierung der Straßenbahnhaltestellen </w:t>
      </w:r>
      <w:proofErr w:type="spellStart"/>
      <w:r>
        <w:rPr>
          <w:rFonts w:ascii="Arial" w:eastAsia="Times New Roman" w:hAnsi="Arial" w:cs="Times New Roman"/>
          <w:b/>
          <w:sz w:val="28"/>
          <w:szCs w:val="28"/>
        </w:rPr>
        <w:t>Melibocusstraße</w:t>
      </w:r>
      <w:proofErr w:type="spellEnd"/>
      <w:r>
        <w:rPr>
          <w:rFonts w:ascii="Arial" w:eastAsia="Times New Roman" w:hAnsi="Arial" w:cs="Times New Roman"/>
          <w:b/>
          <w:sz w:val="28"/>
          <w:szCs w:val="28"/>
        </w:rPr>
        <w:t xml:space="preserve"> und Gerauer Straße in Niederrad</w:t>
      </w:r>
    </w:p>
    <w:p w:rsidR="003946F2" w:rsidRDefault="003946F2" w:rsidP="006338F9">
      <w:pPr>
        <w:spacing w:after="0" w:line="288" w:lineRule="auto"/>
        <w:rPr>
          <w:rFonts w:ascii="Arial" w:hAnsi="Arial" w:cs="Arial"/>
        </w:rPr>
      </w:pPr>
    </w:p>
    <w:p w:rsidR="004C5DC1" w:rsidRPr="00C559EB" w:rsidRDefault="004C5DC1" w:rsidP="004C5DC1">
      <w:pPr>
        <w:rPr>
          <w:rFonts w:ascii="Arial" w:hAnsi="Arial" w:cs="Arial"/>
        </w:rPr>
      </w:pPr>
      <w:r w:rsidRPr="00AF57F4">
        <w:rPr>
          <w:rFonts w:ascii="Arial" w:hAnsi="Arial" w:cs="Arial"/>
        </w:rPr>
        <w:t>Der Ortsbeirat bittet den Magistrat</w:t>
      </w:r>
      <w:r w:rsidR="00B41ADD">
        <w:rPr>
          <w:rFonts w:ascii="Arial" w:hAnsi="Arial" w:cs="Arial"/>
        </w:rPr>
        <w:t xml:space="preserve">, die Straßenbahnhaltestellen </w:t>
      </w:r>
      <w:proofErr w:type="spellStart"/>
      <w:r w:rsidR="00B41ADD">
        <w:rPr>
          <w:rFonts w:ascii="Arial" w:hAnsi="Arial" w:cs="Arial"/>
        </w:rPr>
        <w:t>Melibocusstraße</w:t>
      </w:r>
      <w:proofErr w:type="spellEnd"/>
      <w:r w:rsidR="00B41ADD">
        <w:rPr>
          <w:rFonts w:ascii="Arial" w:hAnsi="Arial" w:cs="Arial"/>
        </w:rPr>
        <w:t xml:space="preserve"> und G</w:t>
      </w:r>
      <w:r w:rsidR="00B41ADD">
        <w:rPr>
          <w:rFonts w:ascii="Arial" w:hAnsi="Arial" w:cs="Arial"/>
        </w:rPr>
        <w:t>e</w:t>
      </w:r>
      <w:r w:rsidR="00B41ADD">
        <w:rPr>
          <w:rFonts w:ascii="Arial" w:hAnsi="Arial" w:cs="Arial"/>
        </w:rPr>
        <w:t xml:space="preserve">rauer Straße so zu optimieren, dass die Abstände zwischen Bahnsteig und Tram geringer und auch die Höhenunterschiede angepasst werden. </w:t>
      </w:r>
    </w:p>
    <w:p w:rsidR="004C5DC1" w:rsidRPr="009C14C0" w:rsidRDefault="004C5DC1" w:rsidP="004C5DC1">
      <w:pPr>
        <w:pStyle w:val="Kopfzeile"/>
        <w:jc w:val="both"/>
        <w:rPr>
          <w:rFonts w:cs="Arial"/>
        </w:rPr>
      </w:pPr>
      <w:r>
        <w:rPr>
          <w:rFonts w:cs="Arial"/>
        </w:rPr>
        <w:t xml:space="preserve"> </w:t>
      </w:r>
    </w:p>
    <w:p w:rsidR="004C5DC1" w:rsidRDefault="004C5DC1" w:rsidP="004C5DC1">
      <w:pPr>
        <w:jc w:val="both"/>
        <w:rPr>
          <w:rFonts w:ascii="Arial" w:hAnsi="Arial" w:cs="Arial"/>
        </w:rPr>
      </w:pPr>
    </w:p>
    <w:p w:rsidR="00D80EC7" w:rsidRDefault="004C5DC1" w:rsidP="004C5DC1">
      <w:pPr>
        <w:jc w:val="both"/>
        <w:rPr>
          <w:rFonts w:ascii="Arial" w:hAnsi="Arial" w:cs="Arial"/>
          <w:u w:val="single"/>
        </w:rPr>
      </w:pPr>
      <w:r w:rsidRPr="00D722BC">
        <w:rPr>
          <w:rFonts w:ascii="Arial" w:hAnsi="Arial" w:cs="Arial"/>
          <w:u w:val="single"/>
        </w:rPr>
        <w:t>Begründung:</w:t>
      </w:r>
    </w:p>
    <w:p w:rsidR="004C5DC1" w:rsidRPr="00C559EB" w:rsidRDefault="00B41ADD" w:rsidP="004C5DC1">
      <w:pPr>
        <w:jc w:val="both"/>
        <w:rPr>
          <w:rFonts w:ascii="Arial" w:hAnsi="Arial" w:cs="Arial"/>
        </w:rPr>
      </w:pPr>
      <w:r>
        <w:rPr>
          <w:rFonts w:ascii="Arial" w:eastAsia="Times New Roman" w:hAnsi="Arial" w:cs="Arial"/>
        </w:rPr>
        <w:t xml:space="preserve">Die Abstände zwischen Bahnsteig und Tram an den genannten Straßenbahnhaltestellen sind sehr breit und auch die Höhenunterschiede sind nicht gleich, so dass es für Menschen mit Rollstuhl, Rollator oder Kinderwagen mitunter schwierig ist, in die Straßenbahnen ein- bzw. auszusteigen. </w:t>
      </w:r>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DF0CFE" w:rsidRDefault="00DF0CFE"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54" w:rsidRDefault="002B0E54" w:rsidP="00C4017B">
      <w:pPr>
        <w:spacing w:after="0" w:line="240" w:lineRule="auto"/>
      </w:pPr>
      <w:r>
        <w:separator/>
      </w:r>
    </w:p>
  </w:endnote>
  <w:endnote w:type="continuationSeparator" w:id="0">
    <w:p w:rsidR="002B0E54" w:rsidRDefault="002B0E54"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19" w:rsidRPr="007C4A9D" w:rsidRDefault="00C31E19" w:rsidP="00CD11B7">
    <w:pPr>
      <w:pStyle w:val="Fuzeile"/>
      <w:jc w:val="center"/>
      <w:rPr>
        <w:sz w:val="18"/>
      </w:rPr>
    </w:pPr>
    <w:r w:rsidRPr="007C4A9D">
      <w:rPr>
        <w:sz w:val="18"/>
        <w:u w:val="single"/>
      </w:rPr>
      <w:t>SPD Fraktion im Ortsbeirat 5</w:t>
    </w:r>
    <w:r w:rsidRPr="007C4A9D">
      <w:rPr>
        <w:sz w:val="18"/>
      </w:rPr>
      <w:t>: spd-obr5.de    E-Mail: fraktion@spd-obr5.de</w:t>
    </w:r>
  </w:p>
  <w:p w:rsidR="00C31E19" w:rsidRDefault="00C31E19"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C31E19" w:rsidRDefault="00C31E19"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54" w:rsidRDefault="002B0E54" w:rsidP="00C4017B">
      <w:pPr>
        <w:spacing w:after="0" w:line="240" w:lineRule="auto"/>
      </w:pPr>
      <w:r>
        <w:separator/>
      </w:r>
    </w:p>
  </w:footnote>
  <w:footnote w:type="continuationSeparator" w:id="0">
    <w:p w:rsidR="002B0E54" w:rsidRDefault="002B0E54"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86A96"/>
    <w:rsid w:val="000F300F"/>
    <w:rsid w:val="001403C7"/>
    <w:rsid w:val="00145139"/>
    <w:rsid w:val="00153D07"/>
    <w:rsid w:val="001B14FC"/>
    <w:rsid w:val="001D0AC3"/>
    <w:rsid w:val="001D1442"/>
    <w:rsid w:val="002038C6"/>
    <w:rsid w:val="00206FD0"/>
    <w:rsid w:val="00211193"/>
    <w:rsid w:val="00254876"/>
    <w:rsid w:val="002A7F7C"/>
    <w:rsid w:val="002B0E54"/>
    <w:rsid w:val="002B1370"/>
    <w:rsid w:val="002B7FCC"/>
    <w:rsid w:val="002E21B8"/>
    <w:rsid w:val="002F36F0"/>
    <w:rsid w:val="00310711"/>
    <w:rsid w:val="00312B75"/>
    <w:rsid w:val="00344B04"/>
    <w:rsid w:val="0035404C"/>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50079A"/>
    <w:rsid w:val="0051198C"/>
    <w:rsid w:val="00517809"/>
    <w:rsid w:val="00537647"/>
    <w:rsid w:val="00542B2F"/>
    <w:rsid w:val="00544B88"/>
    <w:rsid w:val="00545D2F"/>
    <w:rsid w:val="00555D6D"/>
    <w:rsid w:val="00556731"/>
    <w:rsid w:val="00571F43"/>
    <w:rsid w:val="005A18AC"/>
    <w:rsid w:val="005A4579"/>
    <w:rsid w:val="005E174E"/>
    <w:rsid w:val="006338F9"/>
    <w:rsid w:val="00637B47"/>
    <w:rsid w:val="006413B4"/>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268C"/>
    <w:rsid w:val="007E5CC0"/>
    <w:rsid w:val="00822FB8"/>
    <w:rsid w:val="008D66D0"/>
    <w:rsid w:val="008E0738"/>
    <w:rsid w:val="00952DEF"/>
    <w:rsid w:val="0095526D"/>
    <w:rsid w:val="009D7351"/>
    <w:rsid w:val="009F3BC9"/>
    <w:rsid w:val="00A077C9"/>
    <w:rsid w:val="00A140D5"/>
    <w:rsid w:val="00A42B8D"/>
    <w:rsid w:val="00A5215F"/>
    <w:rsid w:val="00A7650D"/>
    <w:rsid w:val="00AA0DBB"/>
    <w:rsid w:val="00AC7A39"/>
    <w:rsid w:val="00AC7C4C"/>
    <w:rsid w:val="00AE1D5C"/>
    <w:rsid w:val="00AE4FA4"/>
    <w:rsid w:val="00B02A9F"/>
    <w:rsid w:val="00B03592"/>
    <w:rsid w:val="00B11071"/>
    <w:rsid w:val="00B3520B"/>
    <w:rsid w:val="00B41ADD"/>
    <w:rsid w:val="00BE5D8A"/>
    <w:rsid w:val="00C12559"/>
    <w:rsid w:val="00C17934"/>
    <w:rsid w:val="00C31E19"/>
    <w:rsid w:val="00C34469"/>
    <w:rsid w:val="00C4017B"/>
    <w:rsid w:val="00C50A83"/>
    <w:rsid w:val="00C52C61"/>
    <w:rsid w:val="00C559EB"/>
    <w:rsid w:val="00C747B0"/>
    <w:rsid w:val="00C908CA"/>
    <w:rsid w:val="00CB2D71"/>
    <w:rsid w:val="00CC15D3"/>
    <w:rsid w:val="00CC328E"/>
    <w:rsid w:val="00CC7870"/>
    <w:rsid w:val="00CD11B7"/>
    <w:rsid w:val="00CD5E2E"/>
    <w:rsid w:val="00D10315"/>
    <w:rsid w:val="00D31333"/>
    <w:rsid w:val="00D3625D"/>
    <w:rsid w:val="00D445A9"/>
    <w:rsid w:val="00D71464"/>
    <w:rsid w:val="00D80EC7"/>
    <w:rsid w:val="00DC111B"/>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8349-DF3B-4DBA-94A2-A7448530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4</cp:revision>
  <cp:lastPrinted>2016-03-18T11:34:00Z</cp:lastPrinted>
  <dcterms:created xsi:type="dcterms:W3CDTF">2018-03-27T13:19:00Z</dcterms:created>
  <dcterms:modified xsi:type="dcterms:W3CDTF">2018-03-29T13:54:00Z</dcterms:modified>
</cp:coreProperties>
</file>